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68125B03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Pr="001D6850">
        <w:rPr>
          <w:rFonts w:ascii="Times New Roman" w:hAnsi="Times New Roman"/>
          <w:sz w:val="24"/>
          <w:szCs w:val="24"/>
        </w:rPr>
        <w:tab/>
      </w:r>
      <w:r w:rsidR="00377F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58DD9AF9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377F8C">
        <w:rPr>
          <w:rFonts w:ascii="Times New Roman" w:eastAsiaTheme="minorHAnsi" w:hAnsi="Times New Roman"/>
          <w:sz w:val="24"/>
          <w:szCs w:val="24"/>
        </w:rPr>
        <w:t xml:space="preserve">Капитальный ремонт, </w:t>
      </w:r>
      <w:r w:rsidR="00377F8C" w:rsidRPr="00C32253">
        <w:rPr>
          <w:rFonts w:ascii="Times New Roman" w:eastAsiaTheme="minorHAnsi" w:hAnsi="Times New Roman"/>
          <w:sz w:val="24"/>
          <w:szCs w:val="24"/>
        </w:rPr>
        <w:t>пескоструйная очистка и антикоррозийная защита АРЗ</w:t>
      </w:r>
      <w:r w:rsidR="00377F8C">
        <w:rPr>
          <w:rFonts w:ascii="Times New Roman" w:eastAsiaTheme="minorHAnsi" w:hAnsi="Times New Roman"/>
          <w:sz w:val="24"/>
          <w:szCs w:val="24"/>
        </w:rPr>
        <w:t xml:space="preserve"> ГА №4 ВП ГЭС</w:t>
      </w:r>
      <w:r w:rsidR="00377F8C">
        <w:rPr>
          <w:rFonts w:ascii="Times New Roman" w:hAnsi="Times New Roman"/>
          <w:sz w:val="24"/>
          <w:szCs w:val="24"/>
        </w:rPr>
        <w:t>.</w:t>
      </w:r>
    </w:p>
    <w:p w14:paraId="237F0C9A" w14:textId="5C73E66F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677AF8">
        <w:rPr>
          <w:rFonts w:ascii="Times New Roman" w:hAnsi="Times New Roman"/>
          <w:sz w:val="24"/>
          <w:szCs w:val="24"/>
        </w:rPr>
        <w:t>485 582,69</w:t>
      </w:r>
      <w:r w:rsidR="00377F8C">
        <w:rPr>
          <w:rFonts w:ascii="Times New Roman" w:hAnsi="Times New Roman"/>
          <w:sz w:val="24"/>
          <w:szCs w:val="24"/>
        </w:rPr>
        <w:t xml:space="preserve"> (четыреста </w:t>
      </w:r>
      <w:r w:rsidR="00677AF8">
        <w:rPr>
          <w:rFonts w:ascii="Times New Roman" w:hAnsi="Times New Roman"/>
          <w:sz w:val="24"/>
          <w:szCs w:val="24"/>
        </w:rPr>
        <w:t>восемьдесят пять тысяч пятьсот восемьдесят два сомони, 69 дирам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6FF2A75" w14:textId="33F186F0" w:rsidR="00377F8C" w:rsidRPr="00377F8C" w:rsidRDefault="00377F8C" w:rsidP="00377F8C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77F8C">
        <w:rPr>
          <w:rFonts w:ascii="Times New Roman" w:hAnsi="Times New Roman"/>
          <w:b/>
          <w:sz w:val="24"/>
        </w:rPr>
        <w:t xml:space="preserve">Техническое задание по </w:t>
      </w:r>
      <w:r w:rsidRPr="00377F8C">
        <w:rPr>
          <w:rFonts w:ascii="Times New Roman" w:hAnsi="Times New Roman"/>
          <w:b/>
          <w:sz w:val="24"/>
          <w:szCs w:val="24"/>
        </w:rPr>
        <w:t xml:space="preserve">капитальному ремонту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АРЗ </w:t>
      </w:r>
      <w:r w:rsidRPr="00377F8C">
        <w:rPr>
          <w:rFonts w:ascii="Times New Roman" w:eastAsiaTheme="minorHAnsi" w:hAnsi="Times New Roman"/>
          <w:b/>
          <w:sz w:val="24"/>
          <w:szCs w:val="24"/>
        </w:rPr>
        <w:t>ГА №4 ВП ГЭС</w:t>
      </w:r>
      <w:r w:rsidRPr="00377F8C">
        <w:rPr>
          <w:rFonts w:ascii="Times New Roman" w:hAnsi="Times New Roman"/>
          <w:b/>
          <w:sz w:val="24"/>
          <w:szCs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</w:t>
      </w:r>
      <w:r>
        <w:rPr>
          <w:rFonts w:ascii="Times New Roman" w:hAnsi="Times New Roman"/>
          <w:sz w:val="24"/>
          <w:szCs w:val="24"/>
        </w:rPr>
        <w:lastRenderedPageBreak/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62C62711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77F8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377F8C">
        <w:rPr>
          <w:rFonts w:ascii="Times New Roman" w:hAnsi="Times New Roman"/>
          <w:sz w:val="24"/>
          <w:szCs w:val="24"/>
        </w:rPr>
        <w:t>подрядчика</w:t>
      </w:r>
      <w:r w:rsidR="00377F8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54B68581" w:rsidR="00D30CB4" w:rsidRDefault="00D30CB4" w:rsidP="00E65F1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65F15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65F15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C7A65D0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EA085C6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58AAB4F" w14:textId="77777777" w:rsidR="00445A71" w:rsidRDefault="00445A71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0B0D5547" w14:textId="77777777" w:rsidR="00077B4A" w:rsidRDefault="00077B4A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0490877A" w14:textId="77777777" w:rsidR="007809A8" w:rsidRDefault="007809A8" w:rsidP="007809A8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14:paraId="37AA0898" w14:textId="77777777" w:rsidR="007809A8" w:rsidRPr="003A662B" w:rsidRDefault="007809A8" w:rsidP="00203441">
      <w:pPr>
        <w:spacing w:after="0"/>
        <w:rPr>
          <w:rFonts w:ascii="Times New Roman" w:hAnsi="Times New Roman"/>
          <w:b/>
          <w:sz w:val="26"/>
          <w:szCs w:val="26"/>
        </w:rPr>
      </w:pPr>
      <w:r w:rsidRPr="003A662B"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Pr="00555056">
        <w:rPr>
          <w:rFonts w:ascii="Times New Roman" w:eastAsiaTheme="minorHAnsi" w:hAnsi="Times New Roman"/>
          <w:b/>
          <w:sz w:val="24"/>
          <w:szCs w:val="24"/>
        </w:rPr>
        <w:t>Капитальный ремонт, пескоструйная очистка и антикоррозийная защита АРЗ ГА №4 ВП ГЭС</w:t>
      </w:r>
      <w:r w:rsidRPr="003A662B">
        <w:rPr>
          <w:rFonts w:ascii="Times New Roman" w:hAnsi="Times New Roman"/>
          <w:b/>
          <w:sz w:val="24"/>
          <w:szCs w:val="24"/>
        </w:rPr>
        <w:t>)</w:t>
      </w:r>
    </w:p>
    <w:p w14:paraId="11188EAE" w14:textId="77777777" w:rsidR="007809A8" w:rsidRDefault="007809A8" w:rsidP="0020344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24.10.2022г.</w:t>
      </w:r>
    </w:p>
    <w:p w14:paraId="76266C6B" w14:textId="77777777" w:rsidR="007809A8" w:rsidRDefault="007809A8" w:rsidP="0020344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26.12.2022г.</w:t>
      </w:r>
    </w:p>
    <w:p w14:paraId="3B1A4274" w14:textId="77777777" w:rsidR="007809A8" w:rsidRDefault="007809A8" w:rsidP="007809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7809A8" w:rsidRPr="000E0706" w14:paraId="231060DC" w14:textId="77777777" w:rsidTr="00133A78">
        <w:trPr>
          <w:trHeight w:val="756"/>
        </w:trPr>
        <w:tc>
          <w:tcPr>
            <w:tcW w:w="567" w:type="dxa"/>
            <w:vMerge w:val="restart"/>
            <w:shd w:val="clear" w:color="auto" w:fill="BFBFBF"/>
            <w:vAlign w:val="center"/>
          </w:tcPr>
          <w:p w14:paraId="7974201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14:paraId="7700559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686" w:type="dxa"/>
            <w:vMerge w:val="restart"/>
            <w:shd w:val="clear" w:color="auto" w:fill="BFBFBF"/>
            <w:vAlign w:val="center"/>
          </w:tcPr>
          <w:p w14:paraId="62E175D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850" w:type="dxa"/>
            <w:shd w:val="clear" w:color="auto" w:fill="BFBFBF"/>
          </w:tcPr>
          <w:p w14:paraId="7E73E65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8"/>
            <w:shd w:val="clear" w:color="auto" w:fill="BFBFBF"/>
            <w:vAlign w:val="center"/>
          </w:tcPr>
          <w:p w14:paraId="3F5995BD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График выполнения, в неделях с</w:t>
            </w:r>
          </w:p>
          <w:p w14:paraId="6AD25B9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момента подписания Договора</w:t>
            </w:r>
          </w:p>
        </w:tc>
      </w:tr>
      <w:tr w:rsidR="007809A8" w:rsidRPr="000E0706" w14:paraId="6CA354B6" w14:textId="77777777" w:rsidTr="00133A78">
        <w:tc>
          <w:tcPr>
            <w:tcW w:w="567" w:type="dxa"/>
            <w:vMerge/>
            <w:shd w:val="clear" w:color="auto" w:fill="BFBFBF"/>
          </w:tcPr>
          <w:p w14:paraId="4660A9D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vMerge/>
            <w:shd w:val="clear" w:color="auto" w:fill="BFBFBF"/>
            <w:vAlign w:val="center"/>
          </w:tcPr>
          <w:p w14:paraId="055FA53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BFBFBF"/>
            <w:vAlign w:val="center"/>
          </w:tcPr>
          <w:p w14:paraId="41523D9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0B10D6E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851" w:type="dxa"/>
            <w:shd w:val="clear" w:color="auto" w:fill="BFBFBF"/>
            <w:vAlign w:val="center"/>
          </w:tcPr>
          <w:p w14:paraId="2011B6C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629E0673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636A43E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7EBC558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1A2AF17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7C7F3E9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3890520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13A80BC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/>
          </w:tcPr>
          <w:p w14:paraId="30D9537F" w14:textId="77777777" w:rsidR="007809A8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1C65066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/>
          </w:tcPr>
          <w:p w14:paraId="6AB474E3" w14:textId="77777777" w:rsidR="007809A8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27F51AE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8" w:type="dxa"/>
            <w:shd w:val="clear" w:color="auto" w:fill="BFBFBF"/>
          </w:tcPr>
          <w:p w14:paraId="01151198" w14:textId="77777777" w:rsidR="007809A8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14:paraId="20509E41" w14:textId="77777777" w:rsidR="007809A8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/>
          </w:tcPr>
          <w:p w14:paraId="4FD3F9A2" w14:textId="77777777" w:rsidR="007809A8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14:paraId="121C8EE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</w:tr>
      <w:tr w:rsidR="007809A8" w:rsidRPr="000E0706" w14:paraId="5F5F26D8" w14:textId="77777777" w:rsidTr="00133A78">
        <w:tc>
          <w:tcPr>
            <w:tcW w:w="567" w:type="dxa"/>
            <w:shd w:val="clear" w:color="auto" w:fill="BFBFBF"/>
          </w:tcPr>
          <w:p w14:paraId="50F5C2A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BFBFBF"/>
            <w:vAlign w:val="center"/>
          </w:tcPr>
          <w:p w14:paraId="7F3A4AB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BFBFBF"/>
            <w:vAlign w:val="center"/>
          </w:tcPr>
          <w:p w14:paraId="7A51A04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BFBFBF"/>
            <w:vAlign w:val="center"/>
          </w:tcPr>
          <w:p w14:paraId="287EB46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1FDBFA4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551D89B3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6938874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BFBFBF"/>
          </w:tcPr>
          <w:p w14:paraId="38AB3E5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BFBFBF"/>
          </w:tcPr>
          <w:p w14:paraId="1C8326E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BFBFBF"/>
          </w:tcPr>
          <w:p w14:paraId="6E787EE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BFBFBF"/>
          </w:tcPr>
          <w:p w14:paraId="1FAA327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11</w:t>
            </w:r>
          </w:p>
        </w:tc>
      </w:tr>
      <w:tr w:rsidR="007809A8" w:rsidRPr="000E0706" w14:paraId="09FB4563" w14:textId="77777777" w:rsidTr="00133A78">
        <w:trPr>
          <w:trHeight w:val="96"/>
        </w:trPr>
        <w:tc>
          <w:tcPr>
            <w:tcW w:w="567" w:type="dxa"/>
            <w:shd w:val="clear" w:color="auto" w:fill="auto"/>
          </w:tcPr>
          <w:p w14:paraId="606212F8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D7EA084" w14:textId="670EC147" w:rsidR="007809A8" w:rsidRPr="00FF49AD" w:rsidRDefault="007809A8" w:rsidP="00133A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Демонтаж  </w:t>
            </w:r>
            <w:r w:rsidR="005F68F0"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гидроцилиндра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опорой</w:t>
            </w:r>
          </w:p>
        </w:tc>
        <w:tc>
          <w:tcPr>
            <w:tcW w:w="850" w:type="dxa"/>
            <w:shd w:val="clear" w:color="auto" w:fill="FFFF00"/>
          </w:tcPr>
          <w:p w14:paraId="6DE0BB6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183056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A736BA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38F4DB3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48A19F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61128B18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1F6EEF5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7DDF907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04B7606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43DC9114" w14:textId="77777777" w:rsidTr="00133A78">
        <w:trPr>
          <w:trHeight w:val="96"/>
        </w:trPr>
        <w:tc>
          <w:tcPr>
            <w:tcW w:w="567" w:type="dxa"/>
            <w:shd w:val="clear" w:color="auto" w:fill="auto"/>
          </w:tcPr>
          <w:p w14:paraId="07A1B040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0F32D16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Демонтаж 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850" w:type="dxa"/>
            <w:shd w:val="clear" w:color="auto" w:fill="FFFF00"/>
          </w:tcPr>
          <w:p w14:paraId="6C159AC7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3DFB2D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7DBAC68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1171D94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7A8C41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0078988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D7F4C0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0794871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680FDEA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50E0C0EB" w14:textId="77777777" w:rsidTr="00133A78">
        <w:trPr>
          <w:trHeight w:val="96"/>
        </w:trPr>
        <w:tc>
          <w:tcPr>
            <w:tcW w:w="567" w:type="dxa"/>
            <w:shd w:val="clear" w:color="auto" w:fill="auto"/>
          </w:tcPr>
          <w:p w14:paraId="7FB6928A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A20B604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Демонтаж  затвора </w:t>
            </w:r>
          </w:p>
        </w:tc>
        <w:tc>
          <w:tcPr>
            <w:tcW w:w="850" w:type="dxa"/>
            <w:shd w:val="clear" w:color="auto" w:fill="FFFF00"/>
          </w:tcPr>
          <w:p w14:paraId="73F370EC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00"/>
          </w:tcPr>
          <w:p w14:paraId="5D3FF3C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9784EF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177B527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117AA8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33F5A3D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719BE5D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04CD6EC8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581FA3E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01E950AD" w14:textId="77777777" w:rsidTr="00133A78">
        <w:trPr>
          <w:trHeight w:val="96"/>
        </w:trPr>
        <w:tc>
          <w:tcPr>
            <w:tcW w:w="567" w:type="dxa"/>
            <w:shd w:val="clear" w:color="auto" w:fill="auto"/>
          </w:tcPr>
          <w:p w14:paraId="5955E0F2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EA37B21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Монтаж гидроцилиндра с опорой</w:t>
            </w:r>
          </w:p>
        </w:tc>
        <w:tc>
          <w:tcPr>
            <w:tcW w:w="850" w:type="dxa"/>
            <w:shd w:val="clear" w:color="auto" w:fill="auto"/>
          </w:tcPr>
          <w:p w14:paraId="70B78B4F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C684C3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8418146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64092E5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F43F6F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7D65DAA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78368E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175D47F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709E3F2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0FD84B7A" w14:textId="77777777" w:rsidTr="00133A78">
        <w:trPr>
          <w:trHeight w:val="96"/>
        </w:trPr>
        <w:tc>
          <w:tcPr>
            <w:tcW w:w="567" w:type="dxa"/>
            <w:shd w:val="clear" w:color="auto" w:fill="auto"/>
          </w:tcPr>
          <w:p w14:paraId="6EC8B56A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4E4A909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Монтаж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3357C88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5F76B6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FE16F18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666FC98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99329C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4DB6295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05D6A23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7ABDB7F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5B48B86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0C1F83FA" w14:textId="77777777" w:rsidTr="00133A78">
        <w:trPr>
          <w:trHeight w:val="96"/>
        </w:trPr>
        <w:tc>
          <w:tcPr>
            <w:tcW w:w="567" w:type="dxa"/>
            <w:shd w:val="clear" w:color="auto" w:fill="auto"/>
          </w:tcPr>
          <w:p w14:paraId="77D42FEE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23FA889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Монтаж затвора</w:t>
            </w:r>
          </w:p>
        </w:tc>
        <w:tc>
          <w:tcPr>
            <w:tcW w:w="850" w:type="dxa"/>
            <w:shd w:val="clear" w:color="auto" w:fill="auto"/>
          </w:tcPr>
          <w:p w14:paraId="7F3158F9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32F340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4ECD0A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6C0C9EA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B2E872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0303454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F85561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2943702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1B32EFA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07FDDFB7" w14:textId="77777777" w:rsidTr="00133A78">
        <w:tc>
          <w:tcPr>
            <w:tcW w:w="567" w:type="dxa"/>
            <w:shd w:val="clear" w:color="auto" w:fill="auto"/>
          </w:tcPr>
          <w:p w14:paraId="3016BFCC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3C8D4DD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Замена  вертикального резинового уплотнения затвора </w:t>
            </w:r>
            <w:r w:rsidRPr="0055505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</w:t>
            </w:r>
          </w:p>
        </w:tc>
        <w:tc>
          <w:tcPr>
            <w:tcW w:w="850" w:type="dxa"/>
            <w:shd w:val="clear" w:color="auto" w:fill="auto"/>
          </w:tcPr>
          <w:p w14:paraId="7A9B27BB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00"/>
          </w:tcPr>
          <w:p w14:paraId="2D501E1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759FBE4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0C54C80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B895FA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502821C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EA39B8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5592E056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7EB52FF6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4EA147D4" w14:textId="77777777" w:rsidTr="00133A78">
        <w:tc>
          <w:tcPr>
            <w:tcW w:w="567" w:type="dxa"/>
            <w:shd w:val="clear" w:color="auto" w:fill="auto"/>
          </w:tcPr>
          <w:p w14:paraId="317C1FCF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1DD281D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Замена  горизонтального резинового уплотнения затвора </w:t>
            </w:r>
            <w:r w:rsidRPr="0055505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</w:t>
            </w:r>
          </w:p>
        </w:tc>
        <w:tc>
          <w:tcPr>
            <w:tcW w:w="850" w:type="dxa"/>
            <w:shd w:val="clear" w:color="auto" w:fill="auto"/>
          </w:tcPr>
          <w:p w14:paraId="1C5880D5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00"/>
          </w:tcPr>
          <w:p w14:paraId="0A5329E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337A2D3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7125BC0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FABF81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135A75F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106D0B48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42568E9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0DAA057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018475FB" w14:textId="77777777" w:rsidTr="00133A78">
        <w:tc>
          <w:tcPr>
            <w:tcW w:w="567" w:type="dxa"/>
            <w:shd w:val="clear" w:color="auto" w:fill="auto"/>
          </w:tcPr>
          <w:p w14:paraId="1C4D6B6E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11F2583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Очистка  песком опоры гидроцилиндра                                </w:t>
            </w:r>
          </w:p>
        </w:tc>
        <w:tc>
          <w:tcPr>
            <w:tcW w:w="850" w:type="dxa"/>
            <w:shd w:val="clear" w:color="auto" w:fill="auto"/>
          </w:tcPr>
          <w:p w14:paraId="02EF0888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00"/>
          </w:tcPr>
          <w:p w14:paraId="2726F923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1D30823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69015CC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74518A2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772E9D3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52512728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0E5818F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64C1FFF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6311CF40" w14:textId="77777777" w:rsidTr="00133A78">
        <w:tc>
          <w:tcPr>
            <w:tcW w:w="567" w:type="dxa"/>
            <w:shd w:val="clear" w:color="auto" w:fill="auto"/>
          </w:tcPr>
          <w:p w14:paraId="51AEBEDA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7DC9287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Шлифование поверхности гидроцилиндра                                           </w:t>
            </w:r>
          </w:p>
        </w:tc>
        <w:tc>
          <w:tcPr>
            <w:tcW w:w="850" w:type="dxa"/>
            <w:shd w:val="clear" w:color="auto" w:fill="auto"/>
          </w:tcPr>
          <w:p w14:paraId="23EE287A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00"/>
          </w:tcPr>
          <w:p w14:paraId="0293853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706A985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44627FF8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11D4395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15A990A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52052A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640EC826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6213598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3D71937A" w14:textId="77777777" w:rsidTr="00133A78">
        <w:tc>
          <w:tcPr>
            <w:tcW w:w="567" w:type="dxa"/>
            <w:shd w:val="clear" w:color="auto" w:fill="auto"/>
          </w:tcPr>
          <w:p w14:paraId="3D48AB95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7EB4B19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Обеспыливание  гидроцилиндра с опорой                                                                  </w:t>
            </w:r>
          </w:p>
        </w:tc>
        <w:tc>
          <w:tcPr>
            <w:tcW w:w="850" w:type="dxa"/>
            <w:shd w:val="clear" w:color="auto" w:fill="auto"/>
          </w:tcPr>
          <w:p w14:paraId="08ACBB01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00"/>
          </w:tcPr>
          <w:p w14:paraId="658EBC53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2FDBA76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18B0E4F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554BCDF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5828489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1C7622A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7B1CFB7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1E731E3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1A4B8267" w14:textId="77777777" w:rsidTr="00133A78">
        <w:tc>
          <w:tcPr>
            <w:tcW w:w="567" w:type="dxa"/>
            <w:shd w:val="clear" w:color="auto" w:fill="auto"/>
          </w:tcPr>
          <w:p w14:paraId="49338A22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94719E2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Обезжиривание поверхностей гидроцилиндра с опорой</w:t>
            </w:r>
          </w:p>
        </w:tc>
        <w:tc>
          <w:tcPr>
            <w:tcW w:w="850" w:type="dxa"/>
            <w:shd w:val="clear" w:color="auto" w:fill="auto"/>
          </w:tcPr>
          <w:p w14:paraId="17B8E3A6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00"/>
          </w:tcPr>
          <w:p w14:paraId="2B02040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0761B7F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4ADB71B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5FA77F4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37C9DCC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56274A9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3C6507E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0AEBFCB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43D30109" w14:textId="77777777" w:rsidTr="00133A78">
        <w:tc>
          <w:tcPr>
            <w:tcW w:w="567" w:type="dxa"/>
            <w:shd w:val="clear" w:color="auto" w:fill="auto"/>
          </w:tcPr>
          <w:p w14:paraId="5DD6758B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7684452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Огрунтовка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гидроцилиндра с опорой                                                                            </w:t>
            </w:r>
          </w:p>
        </w:tc>
        <w:tc>
          <w:tcPr>
            <w:tcW w:w="850" w:type="dxa"/>
            <w:shd w:val="clear" w:color="auto" w:fill="auto"/>
          </w:tcPr>
          <w:p w14:paraId="4611A3B4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DC206C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78B110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7D1A1D3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6DE01D6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49D5B2E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63CBC0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030550C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7DF890A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16D45935" w14:textId="77777777" w:rsidTr="00133A78">
        <w:trPr>
          <w:trHeight w:val="1229"/>
        </w:trPr>
        <w:tc>
          <w:tcPr>
            <w:tcW w:w="567" w:type="dxa"/>
            <w:shd w:val="clear" w:color="auto" w:fill="auto"/>
          </w:tcPr>
          <w:p w14:paraId="10DB8BEA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1935B16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рхностей гидроцилиндра с опорой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первый слой   </w:t>
            </w:r>
            <w:r w:rsidRPr="0055505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850" w:type="dxa"/>
            <w:shd w:val="clear" w:color="auto" w:fill="auto"/>
          </w:tcPr>
          <w:p w14:paraId="1D1A34FC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16F60C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8E11CE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6F1E4C2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785CD25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1BFDD016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7324A14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5F4CE17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3733C13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18E482DA" w14:textId="77777777" w:rsidTr="00133A78">
        <w:tc>
          <w:tcPr>
            <w:tcW w:w="567" w:type="dxa"/>
            <w:shd w:val="clear" w:color="auto" w:fill="auto"/>
          </w:tcPr>
          <w:p w14:paraId="6B6EF17C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A331AD5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рхностей гидроцилиндра с опорой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второй слой   </w:t>
            </w:r>
            <w:r w:rsidRPr="0055505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850" w:type="dxa"/>
            <w:shd w:val="clear" w:color="auto" w:fill="auto"/>
          </w:tcPr>
          <w:p w14:paraId="35992FBA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0C8BDF3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02BE2C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6EA7BB6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33CDCA8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78DF114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0A6BD2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37B2DA9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63784B1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0DB4DC6C" w14:textId="77777777" w:rsidTr="00133A78">
        <w:trPr>
          <w:trHeight w:val="96"/>
        </w:trPr>
        <w:tc>
          <w:tcPr>
            <w:tcW w:w="567" w:type="dxa"/>
            <w:shd w:val="clear" w:color="auto" w:fill="auto"/>
          </w:tcPr>
          <w:p w14:paraId="117C971A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3BD72DF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Очистка  песком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850" w:type="dxa"/>
            <w:shd w:val="clear" w:color="auto" w:fill="auto"/>
          </w:tcPr>
          <w:p w14:paraId="45ECB837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00"/>
          </w:tcPr>
          <w:p w14:paraId="256402B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08C87C6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0E581F3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65B1EDC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75FC982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76650ED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1DF73AA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3092E05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68D6AAE2" w14:textId="77777777" w:rsidTr="00133A78">
        <w:tc>
          <w:tcPr>
            <w:tcW w:w="567" w:type="dxa"/>
            <w:shd w:val="clear" w:color="auto" w:fill="auto"/>
          </w:tcPr>
          <w:p w14:paraId="6E78CFE8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BCCEBB9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Обеспыливание 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</w:t>
            </w:r>
          </w:p>
        </w:tc>
        <w:tc>
          <w:tcPr>
            <w:tcW w:w="850" w:type="dxa"/>
            <w:shd w:val="clear" w:color="auto" w:fill="auto"/>
          </w:tcPr>
          <w:p w14:paraId="6F7BD605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CCE786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7EDC13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17192A1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3B6FFA5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51E484F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46CF01D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0E86F286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6A12A87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7D9B0427" w14:textId="77777777" w:rsidTr="00133A78">
        <w:trPr>
          <w:trHeight w:val="665"/>
        </w:trPr>
        <w:tc>
          <w:tcPr>
            <w:tcW w:w="567" w:type="dxa"/>
            <w:shd w:val="clear" w:color="auto" w:fill="auto"/>
          </w:tcPr>
          <w:p w14:paraId="0E669A63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13D8C3A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Обезжиривание поверхностей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13952C2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F288D1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1BA1A3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7B8D0B1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6CEFFFC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4E35872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768E029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4106092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1F9A4D7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72E8DCFC" w14:textId="77777777" w:rsidTr="00133A78">
        <w:trPr>
          <w:trHeight w:val="689"/>
        </w:trPr>
        <w:tc>
          <w:tcPr>
            <w:tcW w:w="567" w:type="dxa"/>
            <w:shd w:val="clear" w:color="auto" w:fill="auto"/>
          </w:tcPr>
          <w:p w14:paraId="3EFB4D45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9D028B5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Огрунтовка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1B67D06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0E71DC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D6E49E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2B15673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6F24F248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776F9D6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0FF766B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212D6283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65290D1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1D1FE6F8" w14:textId="77777777" w:rsidTr="00133A78">
        <w:trPr>
          <w:trHeight w:val="96"/>
        </w:trPr>
        <w:tc>
          <w:tcPr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6A72AC6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</w:t>
            </w:r>
          </w:p>
          <w:p w14:paraId="4C4BD03E" w14:textId="77777777" w:rsidR="007809A8" w:rsidRPr="000E0706" w:rsidRDefault="007809A8" w:rsidP="00133A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0706">
              <w:rPr>
                <w:rFonts w:ascii="Times New Roman" w:hAnsi="Times New Roman"/>
              </w:rPr>
              <w:t>п/п</w:t>
            </w:r>
          </w:p>
        </w:tc>
        <w:tc>
          <w:tcPr>
            <w:tcW w:w="3686" w:type="dxa"/>
            <w:vMerge w:val="restart"/>
            <w:shd w:val="clear" w:color="auto" w:fill="BFBFBF" w:themeFill="background1" w:themeFillShade="BF"/>
            <w:vAlign w:val="center"/>
          </w:tcPr>
          <w:p w14:paraId="1380AD8C" w14:textId="77777777" w:rsidR="007809A8" w:rsidRPr="00555056" w:rsidRDefault="007809A8" w:rsidP="00133A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0706">
              <w:rPr>
                <w:rFonts w:ascii="Times New Roman" w:hAnsi="Times New Roman"/>
              </w:rPr>
              <w:t>Наименование этапа</w:t>
            </w:r>
          </w:p>
        </w:tc>
        <w:tc>
          <w:tcPr>
            <w:tcW w:w="6662" w:type="dxa"/>
            <w:gridSpan w:val="9"/>
            <w:shd w:val="clear" w:color="auto" w:fill="BFBFBF" w:themeFill="background1" w:themeFillShade="BF"/>
            <w:vAlign w:val="center"/>
          </w:tcPr>
          <w:p w14:paraId="4A8E913A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График выполнения, в неделях с</w:t>
            </w:r>
          </w:p>
          <w:p w14:paraId="5A662ED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момента подписания Договора</w:t>
            </w:r>
          </w:p>
        </w:tc>
      </w:tr>
      <w:tr w:rsidR="007809A8" w:rsidRPr="000E0706" w14:paraId="10A7B694" w14:textId="77777777" w:rsidTr="00133A78">
        <w:trPr>
          <w:trHeight w:val="96"/>
        </w:trPr>
        <w:tc>
          <w:tcPr>
            <w:tcW w:w="567" w:type="dxa"/>
            <w:vMerge/>
            <w:shd w:val="clear" w:color="auto" w:fill="BFBFBF" w:themeFill="background1" w:themeFillShade="BF"/>
            <w:vAlign w:val="center"/>
          </w:tcPr>
          <w:p w14:paraId="6BEC6B0B" w14:textId="77777777" w:rsidR="007809A8" w:rsidRPr="000E0706" w:rsidRDefault="007809A8" w:rsidP="00133A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vMerge/>
            <w:shd w:val="clear" w:color="auto" w:fill="BFBFBF" w:themeFill="background1" w:themeFillShade="BF"/>
            <w:vAlign w:val="center"/>
          </w:tcPr>
          <w:p w14:paraId="67D3729D" w14:textId="77777777" w:rsidR="007809A8" w:rsidRPr="00555056" w:rsidRDefault="007809A8" w:rsidP="00133A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35E0E75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101813E8" w14:textId="77777777" w:rsidR="007809A8" w:rsidRDefault="007809A8" w:rsidP="00133A78">
            <w:pPr>
              <w:pStyle w:val="ConsNonformat"/>
              <w:widowControl/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06C0653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1DF73F0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139BFC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0F7F96D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CCA12D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5F40A08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D5C767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6F39E8B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BA13F0C" w14:textId="77777777" w:rsidR="007809A8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13FC7A5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7EF14CE" w14:textId="77777777" w:rsidR="007809A8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09FE069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14EB972" w14:textId="77777777" w:rsidR="007809A8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14:paraId="742D434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77AADD3" w14:textId="77777777" w:rsidR="007809A8" w:rsidRDefault="007809A8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14:paraId="086B1F98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</w:tr>
      <w:tr w:rsidR="007809A8" w:rsidRPr="000E0706" w14:paraId="449505A5" w14:textId="77777777" w:rsidTr="00133A78">
        <w:trPr>
          <w:trHeight w:val="96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0D1413A0" w14:textId="77777777" w:rsidR="007809A8" w:rsidRPr="000E0706" w:rsidRDefault="007809A8" w:rsidP="00133A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0706"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</w:tcPr>
          <w:p w14:paraId="56419C05" w14:textId="77777777" w:rsidR="007809A8" w:rsidRPr="00555056" w:rsidRDefault="007809A8" w:rsidP="00133A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0706"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2E0B3CD1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0028DEF8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AFE76A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4F1BDFF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B6B8DB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827E1B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D0C2E6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75E2E3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31EEDC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11</w:t>
            </w:r>
          </w:p>
        </w:tc>
      </w:tr>
      <w:tr w:rsidR="007809A8" w:rsidRPr="000E0706" w14:paraId="6A45F572" w14:textId="77777777" w:rsidTr="00133A78">
        <w:tc>
          <w:tcPr>
            <w:tcW w:w="567" w:type="dxa"/>
            <w:shd w:val="clear" w:color="auto" w:fill="auto"/>
          </w:tcPr>
          <w:p w14:paraId="24066BAD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55D926F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ванных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гермокрышки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первый слой   </w:t>
            </w:r>
            <w:r w:rsidRPr="0055505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850" w:type="dxa"/>
            <w:shd w:val="clear" w:color="auto" w:fill="auto"/>
          </w:tcPr>
          <w:p w14:paraId="11C763D9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94E462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AE673E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35FA2D8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9B26DF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2D324EB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7E037B9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66A9C61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1A20756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40580483" w14:textId="77777777" w:rsidTr="00133A78">
        <w:tc>
          <w:tcPr>
            <w:tcW w:w="567" w:type="dxa"/>
            <w:shd w:val="clear" w:color="auto" w:fill="auto"/>
          </w:tcPr>
          <w:p w14:paraId="18E5F341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8B1BA1D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гермокрышки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второй слой   </w:t>
            </w:r>
            <w:r w:rsidRPr="0055505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850" w:type="dxa"/>
            <w:shd w:val="clear" w:color="auto" w:fill="auto"/>
          </w:tcPr>
          <w:p w14:paraId="653DB889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BDD3CF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1794186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63D3917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67F54C5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1DE3F6A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4D7A9D3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73EE2F6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139E70B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5222823F" w14:textId="77777777" w:rsidTr="00133A78">
        <w:tc>
          <w:tcPr>
            <w:tcW w:w="567" w:type="dxa"/>
            <w:shd w:val="clear" w:color="auto" w:fill="auto"/>
          </w:tcPr>
          <w:p w14:paraId="0BB1E71E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2FC0EFD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Очистка  песком поверхностей затвора                            </w:t>
            </w:r>
          </w:p>
        </w:tc>
        <w:tc>
          <w:tcPr>
            <w:tcW w:w="850" w:type="dxa"/>
            <w:shd w:val="clear" w:color="auto" w:fill="auto"/>
          </w:tcPr>
          <w:p w14:paraId="5AD7D660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00"/>
          </w:tcPr>
          <w:p w14:paraId="2548123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58F0A78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2358633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10E378D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019FC8F8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69ED850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14:paraId="5815E49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5AF05CB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5A6EA44B" w14:textId="77777777" w:rsidTr="00133A78">
        <w:tc>
          <w:tcPr>
            <w:tcW w:w="567" w:type="dxa"/>
            <w:shd w:val="clear" w:color="auto" w:fill="auto"/>
          </w:tcPr>
          <w:p w14:paraId="10EB7E96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563EFD9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Обеспыливание  поверхностей затвора                                                          </w:t>
            </w:r>
          </w:p>
        </w:tc>
        <w:tc>
          <w:tcPr>
            <w:tcW w:w="850" w:type="dxa"/>
            <w:shd w:val="clear" w:color="auto" w:fill="auto"/>
          </w:tcPr>
          <w:p w14:paraId="55F529E1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954729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7BD844A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3C88FED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6EA691B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073212F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270E91F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7503148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1236C6A0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78505620" w14:textId="77777777" w:rsidTr="00133A78">
        <w:tc>
          <w:tcPr>
            <w:tcW w:w="567" w:type="dxa"/>
            <w:shd w:val="clear" w:color="auto" w:fill="auto"/>
          </w:tcPr>
          <w:p w14:paraId="61A1A59D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15B661C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Обезжиривание поверхностей затвора</w:t>
            </w:r>
          </w:p>
        </w:tc>
        <w:tc>
          <w:tcPr>
            <w:tcW w:w="850" w:type="dxa"/>
            <w:shd w:val="clear" w:color="auto" w:fill="auto"/>
          </w:tcPr>
          <w:p w14:paraId="7A68ED20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65DE43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B096BC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33794C13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4F683C0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6CD30106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75DB3D63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76CEE2B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79DB978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73EC8E5A" w14:textId="77777777" w:rsidTr="00133A78">
        <w:tc>
          <w:tcPr>
            <w:tcW w:w="567" w:type="dxa"/>
            <w:shd w:val="clear" w:color="auto" w:fill="auto"/>
          </w:tcPr>
          <w:p w14:paraId="3D050C3A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5B2D7A1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Огрунтовка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затвора</w:t>
            </w:r>
          </w:p>
        </w:tc>
        <w:tc>
          <w:tcPr>
            <w:tcW w:w="850" w:type="dxa"/>
            <w:shd w:val="clear" w:color="auto" w:fill="auto"/>
          </w:tcPr>
          <w:p w14:paraId="3906E4B3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8807D1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44CDCC9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23BEF2A6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6F6F85CC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246CC57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7BE1394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0A5F561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0675E55B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1F3EEC8F" w14:textId="77777777" w:rsidTr="00133A78">
        <w:tc>
          <w:tcPr>
            <w:tcW w:w="567" w:type="dxa"/>
            <w:shd w:val="clear" w:color="auto" w:fill="auto"/>
          </w:tcPr>
          <w:p w14:paraId="551DF8AC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9D9C090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затвора: первый слой   </w:t>
            </w:r>
            <w:r w:rsidRPr="0055505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850" w:type="dxa"/>
            <w:shd w:val="clear" w:color="auto" w:fill="auto"/>
          </w:tcPr>
          <w:p w14:paraId="31BD4B99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60A0D04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AA2238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0939BA0D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06A34D8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41E30957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3DEA36C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5D43766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0021798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20C31260" w14:textId="77777777" w:rsidTr="00133A78">
        <w:tc>
          <w:tcPr>
            <w:tcW w:w="567" w:type="dxa"/>
            <w:shd w:val="clear" w:color="auto" w:fill="auto"/>
          </w:tcPr>
          <w:p w14:paraId="4C05E13F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89F1810" w14:textId="77777777" w:rsidR="007809A8" w:rsidRPr="007A5135" w:rsidRDefault="007809A8" w:rsidP="00133A78">
            <w:pPr>
              <w:spacing w:after="0" w:line="240" w:lineRule="auto"/>
              <w:rPr>
                <w:rFonts w:ascii="Times New Roman" w:hAnsi="Times New Roman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затвора: второй слой   </w:t>
            </w:r>
            <w:r w:rsidRPr="0055505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850" w:type="dxa"/>
            <w:shd w:val="clear" w:color="auto" w:fill="auto"/>
          </w:tcPr>
          <w:p w14:paraId="2A6AE00D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1221C13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49BFE6F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1F7CD9F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13C3ADE2" w14:textId="77777777" w:rsidR="007809A8" w:rsidRPr="001446A9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shd w:val="clear" w:color="auto" w:fill="FFFF00"/>
          </w:tcPr>
          <w:p w14:paraId="54F26AF3" w14:textId="77777777" w:rsidR="007809A8" w:rsidRPr="001446A9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shd w:val="clear" w:color="auto" w:fill="FFFF00"/>
          </w:tcPr>
          <w:p w14:paraId="72FDE0CA" w14:textId="77777777" w:rsidR="007809A8" w:rsidRPr="001446A9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  <w:shd w:val="clear" w:color="auto" w:fill="FFFF00"/>
          </w:tcPr>
          <w:p w14:paraId="10A59089" w14:textId="77777777" w:rsidR="007809A8" w:rsidRPr="001446A9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</w:tcPr>
          <w:p w14:paraId="3AA6818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09A8" w:rsidRPr="000E0706" w14:paraId="210AB805" w14:textId="77777777" w:rsidTr="00133A78">
        <w:tc>
          <w:tcPr>
            <w:tcW w:w="567" w:type="dxa"/>
            <w:shd w:val="clear" w:color="auto" w:fill="auto"/>
          </w:tcPr>
          <w:p w14:paraId="76A49E8D" w14:textId="77777777" w:rsidR="007809A8" w:rsidRPr="000E0706" w:rsidRDefault="007809A8" w:rsidP="007809A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4637179" w14:textId="77777777" w:rsidR="007809A8" w:rsidRPr="00555056" w:rsidRDefault="007809A8" w:rsidP="00133A7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Уборка рабочего место</w:t>
            </w:r>
          </w:p>
        </w:tc>
        <w:tc>
          <w:tcPr>
            <w:tcW w:w="850" w:type="dxa"/>
            <w:shd w:val="clear" w:color="auto" w:fill="FFFF00"/>
          </w:tcPr>
          <w:p w14:paraId="1604F82A" w14:textId="77777777" w:rsidR="007809A8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00"/>
          </w:tcPr>
          <w:p w14:paraId="57B1287E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426B3D5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00"/>
          </w:tcPr>
          <w:p w14:paraId="271C3A92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00"/>
          </w:tcPr>
          <w:p w14:paraId="00FFCD55" w14:textId="77777777" w:rsidR="007809A8" w:rsidRPr="001446A9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shd w:val="clear" w:color="auto" w:fill="FFFF00"/>
          </w:tcPr>
          <w:p w14:paraId="7074E4A2" w14:textId="77777777" w:rsidR="007809A8" w:rsidRPr="001446A9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shd w:val="clear" w:color="auto" w:fill="FFFF00"/>
          </w:tcPr>
          <w:p w14:paraId="4F7401E1" w14:textId="77777777" w:rsidR="007809A8" w:rsidRPr="001446A9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  <w:shd w:val="clear" w:color="auto" w:fill="FFFF00"/>
          </w:tcPr>
          <w:p w14:paraId="3078F0AD" w14:textId="77777777" w:rsidR="007809A8" w:rsidRPr="001446A9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shd w:val="clear" w:color="auto" w:fill="FFFF00"/>
          </w:tcPr>
          <w:p w14:paraId="2AB5F1D1" w14:textId="77777777" w:rsidR="007809A8" w:rsidRPr="000E0706" w:rsidRDefault="007809A8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3424A2B" w14:textId="77777777" w:rsidR="007809A8" w:rsidRDefault="007809A8" w:rsidP="007809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242FDC" w14:textId="77777777" w:rsidR="007809A8" w:rsidRDefault="007809A8" w:rsidP="007809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7809A8" w:rsidRPr="00855F89" w14:paraId="535F2614" w14:textId="77777777" w:rsidTr="00133A78">
        <w:trPr>
          <w:trHeight w:val="882"/>
        </w:trPr>
        <w:tc>
          <w:tcPr>
            <w:tcW w:w="2362" w:type="dxa"/>
          </w:tcPr>
          <w:p w14:paraId="344CD567" w14:textId="77777777" w:rsidR="007809A8" w:rsidRDefault="007809A8" w:rsidP="00133A78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A39907" w14:textId="77777777" w:rsidR="007809A8" w:rsidRPr="00855F89" w:rsidRDefault="007809A8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9325564" w14:textId="77777777" w:rsidR="007809A8" w:rsidRPr="00135F34" w:rsidRDefault="007809A8" w:rsidP="00133A78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1" w:type="dxa"/>
          </w:tcPr>
          <w:p w14:paraId="7B02D1D7" w14:textId="77777777" w:rsidR="007809A8" w:rsidRDefault="007809A8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6392742" w14:textId="77777777" w:rsidR="007809A8" w:rsidRPr="00855F89" w:rsidRDefault="007809A8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9A3D615" w14:textId="77777777" w:rsidR="007809A8" w:rsidRPr="00855F89" w:rsidRDefault="007809A8" w:rsidP="00133A78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14" w:type="dxa"/>
          </w:tcPr>
          <w:p w14:paraId="2D58CBEE" w14:textId="77777777" w:rsidR="007809A8" w:rsidRDefault="007809A8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2943D4E" w14:textId="77777777" w:rsidR="007809A8" w:rsidRPr="00855F89" w:rsidRDefault="007809A8" w:rsidP="00133A7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C00BCFD" w14:textId="77777777" w:rsidR="007809A8" w:rsidRPr="00855F89" w:rsidRDefault="007809A8" w:rsidP="00133A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444A3E3" w14:textId="77777777" w:rsidR="007809A8" w:rsidRDefault="007809A8" w:rsidP="007809A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0BF4EAC" w14:textId="77777777" w:rsidR="00AA0560" w:rsidRPr="00AA0560" w:rsidRDefault="00AA0560" w:rsidP="00AA0560"/>
    <w:p w14:paraId="6639D547" w14:textId="77777777" w:rsidR="00AA0560" w:rsidRPr="00AA0560" w:rsidRDefault="00AA0560" w:rsidP="00AA0560"/>
    <w:p w14:paraId="53B7F8DB" w14:textId="77777777" w:rsidR="00AA0560" w:rsidRPr="00AA0560" w:rsidRDefault="00AA0560" w:rsidP="00AA0560"/>
    <w:p w14:paraId="55FF823C" w14:textId="77777777" w:rsidR="00AA0560" w:rsidRDefault="00AA0560" w:rsidP="00C27458"/>
    <w:p w14:paraId="198D448F" w14:textId="77777777" w:rsidR="00077B4A" w:rsidRDefault="00077B4A" w:rsidP="00AA0560">
      <w:pPr>
        <w:jc w:val="center"/>
      </w:pPr>
    </w:p>
    <w:p w14:paraId="5B8BEB87" w14:textId="77777777" w:rsidR="00077B4A" w:rsidRDefault="00077B4A" w:rsidP="00AA0560">
      <w:pPr>
        <w:jc w:val="center"/>
      </w:pPr>
    </w:p>
    <w:p w14:paraId="46341C20" w14:textId="77777777" w:rsidR="00AA0560" w:rsidRDefault="00AA0560" w:rsidP="00AA0560">
      <w:pPr>
        <w:jc w:val="center"/>
      </w:pPr>
    </w:p>
    <w:p w14:paraId="584FEE0A" w14:textId="77777777" w:rsidR="007809A8" w:rsidRDefault="007809A8" w:rsidP="00AA0560">
      <w:pPr>
        <w:jc w:val="center"/>
      </w:pPr>
    </w:p>
    <w:p w14:paraId="050E37C2" w14:textId="77777777" w:rsidR="007809A8" w:rsidRDefault="007809A8" w:rsidP="00AA0560">
      <w:pPr>
        <w:jc w:val="center"/>
      </w:pPr>
    </w:p>
    <w:p w14:paraId="0D6BE6C7" w14:textId="77777777" w:rsidR="007809A8" w:rsidRDefault="007809A8" w:rsidP="00AA0560">
      <w:pPr>
        <w:jc w:val="center"/>
      </w:pPr>
    </w:p>
    <w:p w14:paraId="69C6A754" w14:textId="2A3DFAE3" w:rsidR="007809A8" w:rsidRDefault="007809A8" w:rsidP="007809A8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14:paraId="7D5616EC" w14:textId="2C87F756" w:rsidR="007809A8" w:rsidRPr="00AC1BD2" w:rsidRDefault="007809A8" w:rsidP="007809A8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</w:t>
      </w:r>
      <w:r w:rsidRPr="00AC1BD2">
        <w:rPr>
          <w:rFonts w:ascii="Times New Roman" w:hAnsi="Times New Roman"/>
          <w:sz w:val="26"/>
          <w:szCs w:val="26"/>
        </w:rPr>
        <w:t>«Утверждаю»</w:t>
      </w:r>
    </w:p>
    <w:p w14:paraId="6ABA4C46" w14:textId="77777777" w:rsidR="007809A8" w:rsidRPr="00AC1BD2" w:rsidRDefault="007809A8" w:rsidP="007809A8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080D12E4" w14:textId="77777777" w:rsidR="007809A8" w:rsidRPr="00AC1BD2" w:rsidRDefault="007809A8" w:rsidP="007809A8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директора – Главный инженер</w:t>
      </w:r>
    </w:p>
    <w:p w14:paraId="789A7929" w14:textId="77777777" w:rsidR="007809A8" w:rsidRPr="00AC1BD2" w:rsidRDefault="007809A8" w:rsidP="007809A8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ОАО «</w:t>
      </w:r>
      <w:proofErr w:type="spellStart"/>
      <w:r w:rsidRPr="00AC1BD2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AC1BD2">
        <w:rPr>
          <w:rFonts w:ascii="Times New Roman" w:hAnsi="Times New Roman"/>
          <w:sz w:val="26"/>
          <w:szCs w:val="26"/>
        </w:rPr>
        <w:t xml:space="preserve"> ГЭС-1»</w:t>
      </w:r>
    </w:p>
    <w:p w14:paraId="59270CE9" w14:textId="77777777" w:rsidR="007809A8" w:rsidRPr="00AC1BD2" w:rsidRDefault="007809A8" w:rsidP="007809A8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4A271997" w14:textId="77777777" w:rsidR="007809A8" w:rsidRPr="00AC1BD2" w:rsidRDefault="007809A8" w:rsidP="007809A8">
      <w:pPr>
        <w:tabs>
          <w:tab w:val="left" w:pos="4080"/>
          <w:tab w:val="left" w:pos="5812"/>
          <w:tab w:val="left" w:pos="5954"/>
        </w:tabs>
        <w:spacing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  <w:u w:val="single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   </w:t>
      </w:r>
      <w:r w:rsidRPr="00AC1BD2">
        <w:rPr>
          <w:rFonts w:ascii="Times New Roman" w:hAnsi="Times New Roman"/>
          <w:sz w:val="26"/>
          <w:szCs w:val="26"/>
        </w:rPr>
        <w:t xml:space="preserve"> 2021 г.</w:t>
      </w:r>
    </w:p>
    <w:p w14:paraId="6CEE71F3" w14:textId="77777777" w:rsidR="00203441" w:rsidRDefault="00203441" w:rsidP="00203441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78BE8C4A" w14:textId="7371B9B6" w:rsidR="007809A8" w:rsidRPr="00207F30" w:rsidRDefault="007809A8" w:rsidP="00203441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07F30">
        <w:rPr>
          <w:rFonts w:ascii="Times New Roman" w:hAnsi="Times New Roman"/>
          <w:sz w:val="26"/>
          <w:szCs w:val="26"/>
        </w:rPr>
        <w:t>Ведомость объемов работ</w:t>
      </w:r>
    </w:p>
    <w:p w14:paraId="4118EB5E" w14:textId="77777777" w:rsidR="007809A8" w:rsidRDefault="007809A8" w:rsidP="007809A8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207F30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eastAsiaTheme="minorHAnsi" w:hAnsi="Times New Roman"/>
          <w:sz w:val="24"/>
          <w:szCs w:val="24"/>
        </w:rPr>
        <w:t xml:space="preserve">капитальный ремонт, </w:t>
      </w:r>
      <w:r w:rsidRPr="00C32253">
        <w:rPr>
          <w:rFonts w:ascii="Times New Roman" w:eastAsiaTheme="minorHAnsi" w:hAnsi="Times New Roman"/>
          <w:sz w:val="24"/>
          <w:szCs w:val="24"/>
        </w:rPr>
        <w:t xml:space="preserve">пескоструйная очистка и антикоррозийная </w:t>
      </w:r>
    </w:p>
    <w:p w14:paraId="740A51FB" w14:textId="77777777" w:rsidR="007809A8" w:rsidRPr="00207F30" w:rsidRDefault="007809A8" w:rsidP="007809A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C32253">
        <w:rPr>
          <w:rFonts w:ascii="Times New Roman" w:eastAsiaTheme="minorHAnsi" w:hAnsi="Times New Roman"/>
          <w:sz w:val="24"/>
          <w:szCs w:val="24"/>
        </w:rPr>
        <w:t>защита АРЗ</w:t>
      </w:r>
      <w:r>
        <w:rPr>
          <w:rFonts w:ascii="Times New Roman" w:eastAsiaTheme="minorHAnsi" w:hAnsi="Times New Roman"/>
          <w:sz w:val="24"/>
          <w:szCs w:val="24"/>
        </w:rPr>
        <w:t xml:space="preserve"> ГА №4 ВП ГЭС</w:t>
      </w:r>
      <w:r w:rsidRPr="00207F30">
        <w:rPr>
          <w:rFonts w:ascii="Times New Roman" w:hAnsi="Times New Roman"/>
          <w:sz w:val="26"/>
          <w:szCs w:val="26"/>
        </w:rPr>
        <w:t>.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529"/>
        <w:gridCol w:w="2126"/>
        <w:gridCol w:w="1417"/>
      </w:tblGrid>
      <w:tr w:rsidR="004332D9" w14:paraId="19D9557D" w14:textId="77777777" w:rsidTr="004332D9">
        <w:trPr>
          <w:trHeight w:val="20"/>
        </w:trPr>
        <w:tc>
          <w:tcPr>
            <w:tcW w:w="709" w:type="dxa"/>
            <w:vAlign w:val="center"/>
            <w:hideMark/>
          </w:tcPr>
          <w:p w14:paraId="4AF80C69" w14:textId="77777777" w:rsidR="007809A8" w:rsidRDefault="007809A8" w:rsidP="00133A7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29" w:type="dxa"/>
            <w:shd w:val="clear" w:color="auto" w:fill="FFFFFF"/>
            <w:vAlign w:val="center"/>
            <w:hideMark/>
          </w:tcPr>
          <w:p w14:paraId="2900E626" w14:textId="77777777" w:rsidR="007809A8" w:rsidRDefault="007809A8" w:rsidP="00133A7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126" w:type="dxa"/>
            <w:shd w:val="clear" w:color="auto" w:fill="FFFFFF"/>
            <w:vAlign w:val="center"/>
            <w:hideMark/>
          </w:tcPr>
          <w:p w14:paraId="2289F6A8" w14:textId="77777777" w:rsidR="007809A8" w:rsidRDefault="007809A8" w:rsidP="00133A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14:paraId="21C83D03" w14:textId="77777777" w:rsidR="007809A8" w:rsidRDefault="007809A8" w:rsidP="00133A7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332D9" w14:paraId="1F15BFDB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41B15522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4B1BC015" w14:textId="77777777" w:rsidR="007809A8" w:rsidRPr="00555056" w:rsidRDefault="007809A8" w:rsidP="00DA36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Демонтаж 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гидроцлиндра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опорой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2A4D174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0804113B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4332D9" w14:paraId="1DB52D31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206E009B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3719EC8D" w14:textId="77777777" w:rsidR="007809A8" w:rsidRPr="00555056" w:rsidRDefault="007809A8" w:rsidP="00DA363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Демонтаж 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14:paraId="78949BD2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782AD187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6,6</w:t>
            </w:r>
          </w:p>
        </w:tc>
      </w:tr>
      <w:tr w:rsidR="004332D9" w14:paraId="72709285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4A938219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17F2D5FF" w14:textId="77777777" w:rsidR="007809A8" w:rsidRPr="00555056" w:rsidRDefault="007809A8" w:rsidP="00DA36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Демонтаж  затвора </w:t>
            </w:r>
          </w:p>
        </w:tc>
        <w:tc>
          <w:tcPr>
            <w:tcW w:w="2126" w:type="dxa"/>
            <w:shd w:val="clear" w:color="auto" w:fill="FFFFFF"/>
            <w:noWrap/>
            <w:vAlign w:val="center"/>
          </w:tcPr>
          <w:p w14:paraId="5A08541A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0C8F59B1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37,9</w:t>
            </w:r>
          </w:p>
        </w:tc>
      </w:tr>
      <w:tr w:rsidR="004332D9" w14:paraId="2EA5588F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63B1F37F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3CD740A7" w14:textId="77777777" w:rsidR="007809A8" w:rsidRPr="00555056" w:rsidRDefault="007809A8" w:rsidP="00DA36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Монтаж гидроцилиндра с опорой</w:t>
            </w:r>
          </w:p>
        </w:tc>
        <w:tc>
          <w:tcPr>
            <w:tcW w:w="2126" w:type="dxa"/>
            <w:shd w:val="clear" w:color="auto" w:fill="FFFFFF"/>
            <w:noWrap/>
            <w:vAlign w:val="center"/>
          </w:tcPr>
          <w:p w14:paraId="28D827A0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0775009E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4332D9" w14:paraId="538421C4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18433168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64CB12E2" w14:textId="77777777" w:rsidR="007809A8" w:rsidRPr="00555056" w:rsidRDefault="007809A8" w:rsidP="00DA36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Монтаж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2126" w:type="dxa"/>
            <w:shd w:val="clear" w:color="auto" w:fill="FFFFFF"/>
            <w:noWrap/>
            <w:vAlign w:val="center"/>
          </w:tcPr>
          <w:p w14:paraId="5DA05977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6B95239D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</w:tr>
      <w:tr w:rsidR="004332D9" w14:paraId="25CCC659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0F102D0E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7A9D252F" w14:textId="77777777" w:rsidR="007809A8" w:rsidRPr="00555056" w:rsidRDefault="007809A8" w:rsidP="00DA36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Монтаж затвора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9A877A1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4F02498F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37,9</w:t>
            </w:r>
          </w:p>
        </w:tc>
      </w:tr>
      <w:tr w:rsidR="004332D9" w14:paraId="6B4B6A0E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3BE1FE2D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67E0E6E0" w14:textId="77777777" w:rsidR="007809A8" w:rsidRPr="00555056" w:rsidRDefault="007809A8" w:rsidP="00DA36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Замена  вертикального резинового уплотнения затвора </w:t>
            </w:r>
            <w:r w:rsidRPr="0055505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A061A1C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пог.м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17246BE2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05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4332D9" w14:paraId="1A037171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47309AB0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2EAB38AA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Замена  горизонтального резинового уплотнения затвора </w:t>
            </w:r>
            <w:r w:rsidRPr="0055505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9A9ACB8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пог.м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7D53FC50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4332D9" w14:paraId="3341B414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1123B094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2139DDE8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Очистка  песком опоры гидроцилиндра   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402D357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3B728414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</w:t>
            </w:r>
          </w:p>
        </w:tc>
      </w:tr>
      <w:tr w:rsidR="004332D9" w14:paraId="601BCA23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7AA641AC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57325E97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Шлифование поверхности гидроцилиндра              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263B17B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059C815F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</w:tr>
      <w:tr w:rsidR="004332D9" w14:paraId="136A98C9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25269C80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554E90AC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Обеспыливание  гидроцилиндра с опорой                                     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210FCD6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20C07C3B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</w:t>
            </w:r>
          </w:p>
        </w:tc>
      </w:tr>
      <w:tr w:rsidR="004332D9" w14:paraId="6B374F5F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7B741714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2FA66615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Обезжиривание поверхностей гидроцилиндра с опорой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DA70B39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2C664A26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0,44</w:t>
            </w:r>
          </w:p>
        </w:tc>
      </w:tr>
      <w:tr w:rsidR="004332D9" w14:paraId="7DF60C8E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43ECD8DC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70485898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Огрунтовка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гидроцилиндра с опорой                                               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27BB5E8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7EFE5454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0,44</w:t>
            </w:r>
          </w:p>
        </w:tc>
      </w:tr>
      <w:tr w:rsidR="004332D9" w14:paraId="26AEBC3C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634C8EF5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0B153216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рхностей гидроцилиндра с опорой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первый слой   </w:t>
            </w:r>
            <w:r w:rsidRPr="0055505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72F2ABE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77879010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0,44</w:t>
            </w:r>
          </w:p>
        </w:tc>
      </w:tr>
      <w:tr w:rsidR="004332D9" w14:paraId="2EA517F2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18781E65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5332BEF0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рхностей гидроцилиндра с опорой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второй слой   </w:t>
            </w:r>
            <w:r w:rsidRPr="0055505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CD3EA82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48D85797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0,44</w:t>
            </w:r>
          </w:p>
        </w:tc>
      </w:tr>
      <w:tr w:rsidR="004332D9" w14:paraId="351799FD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0E945B76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6C856859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Очистка  песком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5011E29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26EEE017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4332D9" w14:paraId="69A59507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657B4B43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460326B3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Обеспыливание 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1F0874F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038392DB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4332D9" w14:paraId="6B98CEA2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10532A99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6195E17C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Обезжиривание поверхностей </w:t>
            </w:r>
            <w:proofErr w:type="spellStart"/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14:paraId="4DF82AD6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449036F3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0,30</w:t>
            </w:r>
          </w:p>
        </w:tc>
      </w:tr>
      <w:tr w:rsidR="004332D9" w14:paraId="067B5F1B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603C0C32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7AACB0DA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Огрунтовка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гермокрышки</w:t>
            </w:r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14:paraId="4E09A177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62843F40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0,30</w:t>
            </w:r>
          </w:p>
        </w:tc>
      </w:tr>
      <w:tr w:rsidR="004332D9" w14:paraId="00A6FD6B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45FC5504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7C565BDB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ванных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гермокрышки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первый слой   </w:t>
            </w:r>
            <w:r w:rsidRPr="0055505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80EE5DC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0E94E1CC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0,30</w:t>
            </w:r>
          </w:p>
        </w:tc>
      </w:tr>
      <w:tr w:rsidR="004332D9" w14:paraId="117D677C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2154AF17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48CDC831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гермокрышки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второй слой   </w:t>
            </w:r>
            <w:r w:rsidRPr="0055505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985E60B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40D6F4E2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0,30</w:t>
            </w:r>
          </w:p>
        </w:tc>
      </w:tr>
      <w:tr w:rsidR="004332D9" w14:paraId="5A414EB5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12F7AA4F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424D5D42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Очистка  песком поверхностей затвора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CFF8E89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630BE446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760</w:t>
            </w:r>
          </w:p>
        </w:tc>
      </w:tr>
      <w:tr w:rsidR="004332D9" w14:paraId="7A4F4EA1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16756A92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31861D56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 xml:space="preserve">Обеспыливание  поверхностей затвора                             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1202BDC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4A3F5291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760</w:t>
            </w:r>
          </w:p>
        </w:tc>
      </w:tr>
      <w:tr w:rsidR="004332D9" w14:paraId="28B504C7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4F886681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3ED151FB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Обезжиривание поверхностей затвора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F42F255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46579326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7,60</w:t>
            </w:r>
          </w:p>
        </w:tc>
      </w:tr>
      <w:tr w:rsidR="004332D9" w14:paraId="30E3031E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43851651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63B5FAF7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Огрунтовка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затвора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769B1E4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0CDA61B5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7,60</w:t>
            </w:r>
          </w:p>
        </w:tc>
      </w:tr>
      <w:tr w:rsidR="004332D9" w14:paraId="64AF92FF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0FFB6FBE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3BFA7755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затвора: первый слой   </w:t>
            </w:r>
            <w:r w:rsidRPr="0055505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2C0D145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0A29124C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7,60</w:t>
            </w:r>
          </w:p>
        </w:tc>
      </w:tr>
      <w:tr w:rsidR="004332D9" w14:paraId="761B1BF5" w14:textId="77777777" w:rsidTr="004332D9">
        <w:trPr>
          <w:trHeight w:val="340"/>
        </w:trPr>
        <w:tc>
          <w:tcPr>
            <w:tcW w:w="709" w:type="dxa"/>
            <w:vAlign w:val="center"/>
          </w:tcPr>
          <w:p w14:paraId="3EA732FA" w14:textId="77777777" w:rsidR="007809A8" w:rsidRPr="00030AB9" w:rsidRDefault="007809A8" w:rsidP="007809A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FFFFFF"/>
            <w:vAlign w:val="center"/>
          </w:tcPr>
          <w:p w14:paraId="2F5B81B4" w14:textId="77777777" w:rsidR="007809A8" w:rsidRPr="00555056" w:rsidRDefault="007809A8" w:rsidP="00DA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затвора: второй слой   </w:t>
            </w:r>
            <w:r w:rsidRPr="0055505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</w:t>
            </w: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48BAAE8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55505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5D288249" w14:textId="77777777" w:rsidR="007809A8" w:rsidRPr="00555056" w:rsidRDefault="007809A8" w:rsidP="00133A7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5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7,60</w:t>
            </w:r>
          </w:p>
        </w:tc>
      </w:tr>
    </w:tbl>
    <w:p w14:paraId="090C865C" w14:textId="77777777" w:rsidR="007809A8" w:rsidRDefault="007809A8" w:rsidP="007809A8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408B30BE" w14:textId="77777777" w:rsidR="007809A8" w:rsidRDefault="007809A8" w:rsidP="007809A8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36D9C124" w14:textId="77777777" w:rsidR="007809A8" w:rsidRDefault="007809A8" w:rsidP="007809A8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5AD34CEE" w14:textId="77777777" w:rsidR="007809A8" w:rsidRPr="00AC1BD2" w:rsidRDefault="007809A8" w:rsidP="007809A8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809A8" w:rsidRPr="00AC1BD2" w14:paraId="1E1884A1" w14:textId="77777777" w:rsidTr="00133A78">
        <w:trPr>
          <w:trHeight w:val="429"/>
        </w:trPr>
        <w:tc>
          <w:tcPr>
            <w:tcW w:w="3118" w:type="dxa"/>
            <w:vAlign w:val="bottom"/>
          </w:tcPr>
          <w:p w14:paraId="773B31E8" w14:textId="77777777" w:rsidR="007809A8" w:rsidRPr="00AC1BD2" w:rsidRDefault="007809A8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34F67D41" w14:textId="77777777" w:rsidR="007809A8" w:rsidRPr="00AC1BD2" w:rsidRDefault="007809A8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6F2FF6B6" w14:textId="77777777" w:rsidR="007809A8" w:rsidRPr="006166EA" w:rsidRDefault="007809A8" w:rsidP="00133A78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809A8" w:rsidRPr="00AC1BD2" w14:paraId="339BBF7F" w14:textId="77777777" w:rsidTr="00133A78">
        <w:trPr>
          <w:trHeight w:val="273"/>
        </w:trPr>
        <w:tc>
          <w:tcPr>
            <w:tcW w:w="3118" w:type="dxa"/>
            <w:vAlign w:val="bottom"/>
          </w:tcPr>
          <w:p w14:paraId="2DA4C62B" w14:textId="77777777" w:rsidR="007809A8" w:rsidRDefault="007809A8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5532382" w14:textId="77777777" w:rsidR="007809A8" w:rsidRPr="00AC1BD2" w:rsidRDefault="007809A8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0185FB70" w14:textId="77777777" w:rsidR="007809A8" w:rsidRPr="00AC1BD2" w:rsidRDefault="007809A8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0C0B9690" w14:textId="77777777" w:rsidR="007809A8" w:rsidRPr="00AC1BD2" w:rsidRDefault="007809A8" w:rsidP="00133A78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0E3E6B" w14:textId="5464813C" w:rsidR="007809A8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809A8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77B4A"/>
    <w:rsid w:val="000839DE"/>
    <w:rsid w:val="000D0663"/>
    <w:rsid w:val="0012154E"/>
    <w:rsid w:val="0019477A"/>
    <w:rsid w:val="001C0F4B"/>
    <w:rsid w:val="001D6850"/>
    <w:rsid w:val="00203441"/>
    <w:rsid w:val="00256084"/>
    <w:rsid w:val="002A1061"/>
    <w:rsid w:val="00314B0D"/>
    <w:rsid w:val="00377F8C"/>
    <w:rsid w:val="0042614F"/>
    <w:rsid w:val="004332D9"/>
    <w:rsid w:val="00445A71"/>
    <w:rsid w:val="0048551B"/>
    <w:rsid w:val="005A5FF6"/>
    <w:rsid w:val="005B1E94"/>
    <w:rsid w:val="005D5A26"/>
    <w:rsid w:val="005F68F0"/>
    <w:rsid w:val="005F712B"/>
    <w:rsid w:val="00613E57"/>
    <w:rsid w:val="00677AF8"/>
    <w:rsid w:val="007809A8"/>
    <w:rsid w:val="00793DED"/>
    <w:rsid w:val="007A784F"/>
    <w:rsid w:val="007A7FA4"/>
    <w:rsid w:val="007B27C3"/>
    <w:rsid w:val="008064E0"/>
    <w:rsid w:val="00833B93"/>
    <w:rsid w:val="008441A3"/>
    <w:rsid w:val="008B6E84"/>
    <w:rsid w:val="008F25CE"/>
    <w:rsid w:val="0097003E"/>
    <w:rsid w:val="009965B5"/>
    <w:rsid w:val="009E11A1"/>
    <w:rsid w:val="00A34728"/>
    <w:rsid w:val="00AA0560"/>
    <w:rsid w:val="00AE4804"/>
    <w:rsid w:val="00C22B41"/>
    <w:rsid w:val="00C22C5B"/>
    <w:rsid w:val="00C27458"/>
    <w:rsid w:val="00D020AF"/>
    <w:rsid w:val="00D30CB4"/>
    <w:rsid w:val="00DA3636"/>
    <w:rsid w:val="00DD0FBB"/>
    <w:rsid w:val="00DE78BB"/>
    <w:rsid w:val="00E569F1"/>
    <w:rsid w:val="00E65F15"/>
    <w:rsid w:val="00E84D14"/>
    <w:rsid w:val="00EB3770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A169AF32-7FFC-42DB-8BE3-F71C71AE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09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487EB-2071-471B-9203-F8F0BD3AB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1771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8</cp:revision>
  <cp:lastPrinted>2021-12-21T08:35:00Z</cp:lastPrinted>
  <dcterms:created xsi:type="dcterms:W3CDTF">2021-12-21T04:46:00Z</dcterms:created>
  <dcterms:modified xsi:type="dcterms:W3CDTF">2022-01-04T09:34:00Z</dcterms:modified>
</cp:coreProperties>
</file>